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0638" w:rsidRDefault="00C85844">
      <w:pPr>
        <w:spacing w:after="0"/>
        <w:ind w:left="-6"/>
      </w:pPr>
      <w:r>
        <w:t xml:space="preserve">Příloha č. </w:t>
      </w:r>
      <w:r w:rsidR="00B02D72">
        <w:t>4</w:t>
      </w:r>
      <w:bookmarkStart w:id="0" w:name="_GoBack"/>
      <w:bookmarkEnd w:id="0"/>
    </w:p>
    <w:p w:rsidR="00A50638" w:rsidRDefault="00A50638">
      <w:pPr>
        <w:spacing w:after="0"/>
        <w:ind w:left="-1440" w:right="339"/>
      </w:pPr>
    </w:p>
    <w:tbl>
      <w:tblPr>
        <w:tblStyle w:val="TableGrid"/>
        <w:tblW w:w="8676" w:type="dxa"/>
        <w:tblInd w:w="10" w:type="dxa"/>
        <w:tblCellMar>
          <w:top w:w="43" w:type="dxa"/>
          <w:left w:w="32" w:type="dxa"/>
          <w:right w:w="33" w:type="dxa"/>
        </w:tblCellMar>
        <w:tblLook w:val="04A0" w:firstRow="1" w:lastRow="0" w:firstColumn="1" w:lastColumn="0" w:noHBand="0" w:noVBand="1"/>
      </w:tblPr>
      <w:tblGrid>
        <w:gridCol w:w="554"/>
        <w:gridCol w:w="3926"/>
        <w:gridCol w:w="663"/>
        <w:gridCol w:w="773"/>
        <w:gridCol w:w="1105"/>
        <w:gridCol w:w="1325"/>
        <w:gridCol w:w="330"/>
      </w:tblGrid>
      <w:tr w:rsidR="00A50638" w:rsidTr="00A15028">
        <w:trPr>
          <w:trHeight w:val="263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b/>
                <w:sz w:val="20"/>
              </w:rPr>
              <w:t xml:space="preserve"> Dodávka zařízení EPS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Pr="00A959B7" w:rsidRDefault="00CF622B">
            <w:pPr>
              <w:jc w:val="right"/>
              <w:rPr>
                <w:sz w:val="20"/>
                <w:szCs w:val="20"/>
              </w:rPr>
            </w:pPr>
            <w:r w:rsidRPr="00A959B7">
              <w:rPr>
                <w:rFonts w:ascii="Arial" w:eastAsia="Arial" w:hAnsi="Arial" w:cs="Arial"/>
                <w:b/>
                <w:sz w:val="20"/>
                <w:szCs w:val="20"/>
              </w:rPr>
              <w:t>Výkaz výměr</w:t>
            </w:r>
          </w:p>
        </w:tc>
        <w:tc>
          <w:tcPr>
            <w:tcW w:w="33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Pr="000F65F3" w:rsidRDefault="000F65F3">
            <w:pPr>
              <w:ind w:right="49"/>
              <w:jc w:val="right"/>
            </w:pPr>
            <w:r w:rsidRPr="000F65F3">
              <w:rPr>
                <w:rFonts w:ascii="Arial" w:eastAsia="Arial" w:hAnsi="Arial" w:cs="Arial"/>
                <w:sz w:val="20"/>
              </w:rPr>
              <w:t>List č. 1</w:t>
            </w:r>
            <w:r w:rsidR="00CF622B" w:rsidRPr="000F65F3">
              <w:rPr>
                <w:rFonts w:ascii="Arial" w:eastAsia="Arial" w:hAnsi="Arial" w:cs="Arial"/>
                <w:sz w:val="20"/>
              </w:rPr>
              <w:t xml:space="preserve">      </w:t>
            </w: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>
            <w:pPr>
              <w:ind w:right="3"/>
              <w:jc w:val="right"/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Pol.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Zkrácený název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M.j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Množ.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roofErr w:type="spellStart"/>
            <w:r>
              <w:rPr>
                <w:rFonts w:ascii="Arial" w:eastAsia="Arial" w:hAnsi="Arial" w:cs="Arial"/>
                <w:sz w:val="20"/>
              </w:rPr>
              <w:t>Jedn.cena</w:t>
            </w:r>
            <w:proofErr w:type="spellEnd"/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      Celkem</w:t>
            </w: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1. 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ústředna EPS  1 kruh + provozní kniha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8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2.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deska DSL RS485 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3.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akumulátor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12V</w:t>
            </w:r>
            <w:proofErr w:type="gramEnd"/>
            <w:r>
              <w:rPr>
                <w:rFonts w:ascii="Arial" w:eastAsia="Arial" w:hAnsi="Arial" w:cs="Arial"/>
                <w:sz w:val="20"/>
              </w:rPr>
              <w:t>/ 12Ah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4.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sáček montážní k aku 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5.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hlásič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optickokouřový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IP43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6.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hlásič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optickokouřový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IP43 s izolátorem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7.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hlásič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multisenzorový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IP43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17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8.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hlásič tepelný IP44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9.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roofErr w:type="gramStart"/>
            <w:r>
              <w:rPr>
                <w:rFonts w:ascii="Arial" w:eastAsia="Arial" w:hAnsi="Arial" w:cs="Arial"/>
                <w:sz w:val="20"/>
              </w:rPr>
              <w:t>zásuvka  MHY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734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25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10.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držák MHY 734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25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11.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hlásič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tlačítkový  vnitřní</w:t>
            </w:r>
            <w:proofErr w:type="gramEnd"/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12.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hlásič lineární odrazový 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13.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přípravek indikační IP40 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14.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držák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pro  lineární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hlásič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15.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držák s odrazkou pro lineární hlásič do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50m</w:t>
            </w:r>
            <w:proofErr w:type="gramEnd"/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8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16.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siréna adresná linková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17.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aku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9V</w:t>
            </w:r>
            <w:proofErr w:type="gramEnd"/>
            <w:r>
              <w:rPr>
                <w:rFonts w:ascii="Arial" w:eastAsia="Arial" w:hAnsi="Arial" w:cs="Arial"/>
                <w:sz w:val="20"/>
              </w:rPr>
              <w:t>/200mAh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roofErr w:type="gramStart"/>
            <w:r>
              <w:rPr>
                <w:rFonts w:ascii="Arial" w:eastAsia="Arial" w:hAnsi="Arial" w:cs="Arial"/>
                <w:b/>
                <w:sz w:val="20"/>
              </w:rPr>
              <w:t>dodávka - mezisoučet</w:t>
            </w:r>
            <w:proofErr w:type="gramEnd"/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458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b/>
                <w:sz w:val="20"/>
              </w:rPr>
              <w:t>Komponenty související s dálkovým přenosem na PCO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1. 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obslužné pole PO OPPO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2.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klíčový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trezor  KTPO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komplet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3.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roofErr w:type="gramStart"/>
            <w:r>
              <w:rPr>
                <w:rFonts w:ascii="Arial" w:eastAsia="Arial" w:hAnsi="Arial" w:cs="Arial"/>
                <w:sz w:val="20"/>
              </w:rPr>
              <w:t>maják  SOL</w:t>
            </w:r>
            <w:proofErr w:type="gramEnd"/>
            <w:r>
              <w:rPr>
                <w:rFonts w:ascii="Arial" w:eastAsia="Arial" w:hAnsi="Arial" w:cs="Arial"/>
                <w:sz w:val="20"/>
              </w:rPr>
              <w:t>/LX-W/WF/R1/D 12-24V IP65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4.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vysílač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Radom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STX 23FN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5.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anténa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Radom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ABD 400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6.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držák antény COL k ABD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7.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výložník antény SAT 45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8.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kabelové rozvody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kpl</w:t>
            </w:r>
            <w:proofErr w:type="spellEnd"/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9.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přepěťová ochrana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8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10.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akumulátor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12V</w:t>
            </w:r>
            <w:proofErr w:type="gramEnd"/>
            <w:r>
              <w:rPr>
                <w:rFonts w:ascii="Arial" w:eastAsia="Arial" w:hAnsi="Arial" w:cs="Arial"/>
                <w:sz w:val="20"/>
              </w:rPr>
              <w:t>/7Ah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b/>
                <w:sz w:val="20"/>
              </w:rPr>
              <w:t xml:space="preserve">další </w:t>
            </w: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zařízení - mezisoučet</w:t>
            </w:r>
            <w:proofErr w:type="gramEnd"/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b/>
                <w:sz w:val="20"/>
              </w:rPr>
              <w:t xml:space="preserve"> Dodávka zařízení EPS celkem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</w:tbl>
    <w:p w:rsidR="00A50638" w:rsidRDefault="00A50638">
      <w:pPr>
        <w:spacing w:after="0"/>
        <w:ind w:left="-1440" w:right="339"/>
      </w:pPr>
    </w:p>
    <w:tbl>
      <w:tblPr>
        <w:tblStyle w:val="TableGrid"/>
        <w:tblW w:w="8676" w:type="dxa"/>
        <w:tblInd w:w="10" w:type="dxa"/>
        <w:tblCellMar>
          <w:top w:w="43" w:type="dxa"/>
          <w:left w:w="32" w:type="dxa"/>
          <w:right w:w="33" w:type="dxa"/>
        </w:tblCellMar>
        <w:tblLook w:val="04A0" w:firstRow="1" w:lastRow="0" w:firstColumn="1" w:lastColumn="0" w:noHBand="0" w:noVBand="1"/>
      </w:tblPr>
      <w:tblGrid>
        <w:gridCol w:w="554"/>
        <w:gridCol w:w="3926"/>
        <w:gridCol w:w="663"/>
        <w:gridCol w:w="773"/>
        <w:gridCol w:w="1105"/>
        <w:gridCol w:w="1325"/>
        <w:gridCol w:w="330"/>
      </w:tblGrid>
      <w:tr w:rsidR="00A50638" w:rsidTr="00A15028">
        <w:trPr>
          <w:trHeight w:val="263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b/>
                <w:sz w:val="20"/>
              </w:rPr>
              <w:t>Dodávka materiálu kabelových rozvodů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>Výkaz výměr</w:t>
            </w:r>
          </w:p>
        </w:tc>
        <w:tc>
          <w:tcPr>
            <w:tcW w:w="33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0F65F3">
            <w:pPr>
              <w:ind w:right="3"/>
              <w:jc w:val="right"/>
            </w:pPr>
            <w:r>
              <w:t>List č. 2</w:t>
            </w: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>
            <w:pPr>
              <w:ind w:right="3"/>
              <w:jc w:val="right"/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Pol.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Zkrácený název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M.j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Množ.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roofErr w:type="spellStart"/>
            <w:r>
              <w:rPr>
                <w:rFonts w:ascii="Arial" w:eastAsia="Arial" w:hAnsi="Arial" w:cs="Arial"/>
                <w:sz w:val="20"/>
              </w:rPr>
              <w:t>Jedn.cena</w:t>
            </w:r>
            <w:proofErr w:type="spellEnd"/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      Celkem</w:t>
            </w: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1. 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kabel 1-CHKE-V 3Cx1,5 FE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180,P</w:t>
            </w:r>
            <w:proofErr w:type="gramEnd"/>
            <w:r>
              <w:rPr>
                <w:rFonts w:ascii="Arial" w:eastAsia="Arial" w:hAnsi="Arial" w:cs="Arial"/>
                <w:sz w:val="20"/>
              </w:rPr>
              <w:t>30-R - síť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 m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20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8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2.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kabel J-H(St)H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1x2x0,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8  linka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obyč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 m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550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3.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kabel J-H(St)H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4x2x0,8 propoj na IP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 m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4.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roofErr w:type="spellStart"/>
            <w:r>
              <w:rPr>
                <w:rFonts w:ascii="Arial" w:eastAsia="Arial" w:hAnsi="Arial" w:cs="Arial"/>
                <w:sz w:val="20"/>
              </w:rPr>
              <w:t>PRAFLAGuard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F 1x2x0,8 PH120-R linka PO, maják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 m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60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5.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roofErr w:type="spellStart"/>
            <w:r>
              <w:rPr>
                <w:rFonts w:ascii="Arial" w:eastAsia="Arial" w:hAnsi="Arial" w:cs="Arial"/>
                <w:sz w:val="20"/>
              </w:rPr>
              <w:t>PRAFLAGuard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F 4x2x0,8 PH120-R4 OPPO, ZDP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 m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30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6.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lišta LV 24x22 HA 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 m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400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7.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kryt spojovací 8792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134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8.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příslušenství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kryty,rohy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odbočky,průchody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kpl</w:t>
            </w:r>
            <w:proofErr w:type="spellEnd"/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9.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lišta LHD 20x20 I2 tmavě hnědá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 m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30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10.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kryt spojovací 8621 I2 tmavě hnědá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11.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příslušenství kryty,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odbočky,průchody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kpl</w:t>
            </w:r>
            <w:proofErr w:type="spellEnd"/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11.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parapetní kanál PK 110x70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m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15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12.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přepážka PEP 60/K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m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15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13.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kotva KPO 6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21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14.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příslušenství kryty,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odbočky,průchody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kpl</w:t>
            </w:r>
            <w:proofErr w:type="spellEnd"/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8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16.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krabice PO KSK 175 DPO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17.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příchytka PO 6716E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165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18.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šroub SB 6,3x35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165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19.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přepěťová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ochr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 DA-275 DF/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6A - síť</w:t>
            </w:r>
            <w:proofErr w:type="gramEnd"/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20.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roofErr w:type="gramStart"/>
            <w:r>
              <w:rPr>
                <w:rFonts w:ascii="Arial" w:eastAsia="Arial" w:hAnsi="Arial" w:cs="Arial"/>
                <w:sz w:val="20"/>
              </w:rPr>
              <w:t>jistič  230</w:t>
            </w:r>
            <w:proofErr w:type="gramEnd"/>
            <w:r>
              <w:rPr>
                <w:rFonts w:ascii="Arial" w:eastAsia="Arial" w:hAnsi="Arial" w:cs="Arial"/>
                <w:sz w:val="20"/>
              </w:rPr>
              <w:t>V/6A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21.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drobný elektroinstalační materiál 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kpl</w:t>
            </w:r>
            <w:proofErr w:type="spellEnd"/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15028">
            <w:r>
              <w:rPr>
                <w:rFonts w:ascii="Arial" w:eastAsia="Arial" w:hAnsi="Arial" w:cs="Arial"/>
                <w:b/>
                <w:sz w:val="20"/>
              </w:rPr>
              <w:t>Celkem d</w:t>
            </w:r>
            <w:r w:rsidR="00CF622B">
              <w:rPr>
                <w:rFonts w:ascii="Arial" w:eastAsia="Arial" w:hAnsi="Arial" w:cs="Arial"/>
                <w:b/>
                <w:sz w:val="20"/>
              </w:rPr>
              <w:t>odávka materiálu kabelových rozvodů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CA6AF3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CA6AF3" w:rsidRDefault="00CA6AF3"/>
          <w:p w:rsidR="00CA6AF3" w:rsidRDefault="00CA6AF3"/>
          <w:p w:rsidR="00CA6AF3" w:rsidRDefault="00CA6AF3"/>
          <w:p w:rsidR="00CA6AF3" w:rsidRDefault="00CA6AF3"/>
          <w:p w:rsidR="00CA6AF3" w:rsidRDefault="00CA6AF3"/>
          <w:p w:rsidR="00CA6AF3" w:rsidRDefault="00CA6AF3"/>
          <w:p w:rsidR="00CA6AF3" w:rsidRDefault="00CA6AF3"/>
          <w:p w:rsidR="00CA6AF3" w:rsidRDefault="00CA6AF3"/>
          <w:p w:rsidR="00CA6AF3" w:rsidRDefault="00CA6AF3"/>
          <w:p w:rsidR="00CA6AF3" w:rsidRDefault="00CA6AF3"/>
          <w:p w:rsidR="00CA6AF3" w:rsidRDefault="00CA6AF3"/>
          <w:p w:rsidR="00CA6AF3" w:rsidRDefault="00CA6AF3"/>
          <w:p w:rsidR="00CA6AF3" w:rsidRDefault="00CA6AF3"/>
          <w:p w:rsidR="00CA6AF3" w:rsidRDefault="00CA6AF3"/>
          <w:p w:rsidR="00CA6AF3" w:rsidRDefault="00CA6AF3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6AF3" w:rsidRDefault="00CA6AF3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6AF3" w:rsidRDefault="00CA6AF3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6AF3" w:rsidRDefault="00CA6AF3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6AF3" w:rsidRDefault="00CA6AF3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6AF3" w:rsidRDefault="00CA6AF3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CA6AF3" w:rsidRDefault="00CA6AF3"/>
        </w:tc>
      </w:tr>
      <w:tr w:rsidR="00A50638" w:rsidTr="00A15028">
        <w:trPr>
          <w:trHeight w:val="262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A6AF3" w:rsidP="00CA6AF3">
            <w:pPr>
              <w:jc w:val="right"/>
            </w:pPr>
            <w:r>
              <w:t>List č. 3</w:t>
            </w: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CA6AF3" w:rsidTr="00A15028">
        <w:trPr>
          <w:trHeight w:val="262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CA6AF3" w:rsidRDefault="00CA6AF3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6AF3" w:rsidRDefault="00CA6AF3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Montáž zařízení EPS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6AF3" w:rsidRDefault="00CA6AF3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6AF3" w:rsidRDefault="00CA6AF3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6AF3" w:rsidRDefault="00CA6AF3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6AF3" w:rsidRDefault="00CA6AF3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CA6AF3" w:rsidRDefault="00CA6AF3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1. 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příprava na montáž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2.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montáž ústředny EPS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3.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montáž akumulátoru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4.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montáž automatického hlásiče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25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5.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montáž tlačítkového hlásiče 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8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6.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montáž lineárního hlásiče /P+V/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7.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montáž odrazové plochy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8.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montáž indikačního přípravku 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9.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montáž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sirény,majáku</w:t>
            </w:r>
            <w:proofErr w:type="spellEnd"/>
            <w:proofErr w:type="gramEnd"/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10.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zprac.programu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 ústředny 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11.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oživ.systému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EPS,revize,uvedení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zařízení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EPS do trvalého provozu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12.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montáž OPPO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13.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montáž klíčového trezoru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14.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montáž STX 23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F+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oživení,přeměř</w:t>
            </w:r>
            <w:proofErr w:type="gramEnd"/>
            <w:r>
              <w:rPr>
                <w:rFonts w:ascii="Arial" w:eastAsia="Arial" w:hAnsi="Arial" w:cs="Arial"/>
                <w:sz w:val="20"/>
              </w:rPr>
              <w:t>.signálu</w:t>
            </w:r>
            <w:proofErr w:type="spellEnd"/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15.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dokumentace skutečného provedení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b/>
                <w:sz w:val="20"/>
              </w:rPr>
              <w:t>Celkem montáž zařízení EPS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8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</w:tbl>
    <w:p w:rsidR="00A50638" w:rsidRDefault="00A50638">
      <w:pPr>
        <w:spacing w:after="0"/>
        <w:ind w:left="-1440" w:right="339"/>
      </w:pPr>
    </w:p>
    <w:tbl>
      <w:tblPr>
        <w:tblStyle w:val="TableGrid"/>
        <w:tblW w:w="8676" w:type="dxa"/>
        <w:tblInd w:w="10" w:type="dxa"/>
        <w:tblCellMar>
          <w:top w:w="43" w:type="dxa"/>
          <w:left w:w="32" w:type="dxa"/>
          <w:right w:w="33" w:type="dxa"/>
        </w:tblCellMar>
        <w:tblLook w:val="04A0" w:firstRow="1" w:lastRow="0" w:firstColumn="1" w:lastColumn="0" w:noHBand="0" w:noVBand="1"/>
      </w:tblPr>
      <w:tblGrid>
        <w:gridCol w:w="554"/>
        <w:gridCol w:w="3926"/>
        <w:gridCol w:w="663"/>
        <w:gridCol w:w="773"/>
        <w:gridCol w:w="1105"/>
        <w:gridCol w:w="1325"/>
        <w:gridCol w:w="330"/>
      </w:tblGrid>
      <w:tr w:rsidR="00A50638" w:rsidTr="00A15028">
        <w:trPr>
          <w:trHeight w:val="263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b/>
                <w:sz w:val="20"/>
              </w:rPr>
              <w:t>Montáž kabelových rozvodů EPS</w:t>
            </w:r>
          </w:p>
        </w:tc>
        <w:tc>
          <w:tcPr>
            <w:tcW w:w="66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jc w:val="right"/>
            </w:pPr>
            <w:r>
              <w:rPr>
                <w:rFonts w:ascii="Arial" w:eastAsia="Arial" w:hAnsi="Arial" w:cs="Arial"/>
                <w:b/>
                <w:sz w:val="18"/>
              </w:rPr>
              <w:t>Výkaz výměr</w:t>
            </w:r>
          </w:p>
        </w:tc>
        <w:tc>
          <w:tcPr>
            <w:tcW w:w="33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>
            <w:pPr>
              <w:ind w:right="3"/>
              <w:jc w:val="right"/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>
            <w:pPr>
              <w:ind w:right="3"/>
              <w:jc w:val="right"/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Pol.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Zkrácený název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M.j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Množ.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roofErr w:type="spellStart"/>
            <w:r>
              <w:rPr>
                <w:rFonts w:ascii="Arial" w:eastAsia="Arial" w:hAnsi="Arial" w:cs="Arial"/>
                <w:sz w:val="20"/>
              </w:rPr>
              <w:t>Jedn.cena</w:t>
            </w:r>
            <w:proofErr w:type="spellEnd"/>
          </w:p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      Celkem</w:t>
            </w: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1.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značení trasy vedení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 m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670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8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2.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krabice na povrchu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3.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kabel v trubce / žlabu 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 m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670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4.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trubka /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lišta  na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povrch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 m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670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5.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kabelová lávka / kanál komplet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 m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15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6.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příchytka osazení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1561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7.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měření po úsecích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39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8.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forma kabelová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do  5</w:t>
            </w:r>
            <w:proofErr w:type="gramEnd"/>
            <w:r>
              <w:rPr>
                <w:rFonts w:ascii="Arial" w:eastAsia="Arial" w:hAnsi="Arial" w:cs="Arial"/>
                <w:sz w:val="20"/>
              </w:rPr>
              <w:t>x2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78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 9.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roofErr w:type="spellStart"/>
            <w:r>
              <w:rPr>
                <w:rFonts w:ascii="Arial" w:eastAsia="Arial" w:hAnsi="Arial" w:cs="Arial"/>
                <w:sz w:val="20"/>
              </w:rPr>
              <w:t>monráž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jističe, ochrany proti přepětí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ks</w:t>
            </w:r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left="1"/>
            </w:pPr>
            <w:r>
              <w:rPr>
                <w:rFonts w:ascii="Arial" w:eastAsia="Arial" w:hAnsi="Arial" w:cs="Arial"/>
                <w:sz w:val="20"/>
              </w:rPr>
              <w:t xml:space="preserve"> 10.</w:t>
            </w:r>
          </w:p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>pomocné práce a ostatní náklady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kpl</w:t>
            </w:r>
            <w:proofErr w:type="spellEnd"/>
          </w:p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pPr>
              <w:ind w:right="3"/>
              <w:jc w:val="right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  <w:tr w:rsidR="00A50638" w:rsidTr="00A15028">
        <w:trPr>
          <w:trHeight w:val="247"/>
        </w:trPr>
        <w:tc>
          <w:tcPr>
            <w:tcW w:w="55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CF622B">
            <w:r>
              <w:rPr>
                <w:rFonts w:ascii="Arial" w:eastAsia="Arial" w:hAnsi="Arial" w:cs="Arial"/>
                <w:b/>
                <w:sz w:val="20"/>
              </w:rPr>
              <w:t>Celkem montáž kabelových rozvodů EPS</w:t>
            </w:r>
          </w:p>
        </w:tc>
        <w:tc>
          <w:tcPr>
            <w:tcW w:w="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7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1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0638" w:rsidRDefault="00A50638"/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A50638" w:rsidRDefault="00A50638"/>
        </w:tc>
      </w:tr>
    </w:tbl>
    <w:p w:rsidR="00CF622B" w:rsidRDefault="00CF622B"/>
    <w:sectPr w:rsidR="00CF622B">
      <w:pgSz w:w="11904" w:h="16836"/>
      <w:pgMar w:top="1427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638"/>
    <w:rsid w:val="0009105B"/>
    <w:rsid w:val="000F65F3"/>
    <w:rsid w:val="00310379"/>
    <w:rsid w:val="0075407D"/>
    <w:rsid w:val="00A15028"/>
    <w:rsid w:val="00A50638"/>
    <w:rsid w:val="00A959B7"/>
    <w:rsid w:val="00B02D72"/>
    <w:rsid w:val="00C85844"/>
    <w:rsid w:val="00CA6AF3"/>
    <w:rsid w:val="00CF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5D8E"/>
  <w15:docId w15:val="{4D5E047F-6B35-4993-A11D-3FDAF2656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586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Prochazková</dc:creator>
  <cp:keywords/>
  <cp:lastModifiedBy>Iva</cp:lastModifiedBy>
  <cp:revision>10</cp:revision>
  <dcterms:created xsi:type="dcterms:W3CDTF">2018-08-16T07:04:00Z</dcterms:created>
  <dcterms:modified xsi:type="dcterms:W3CDTF">2018-08-16T07:30:00Z</dcterms:modified>
</cp:coreProperties>
</file>